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Pr="001D6A5C" w:rsidRDefault="00A87875" w:rsidP="00A878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7875" w:rsidRPr="001D6A5C" w:rsidRDefault="00A87875" w:rsidP="00A878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7875" w:rsidRPr="001D6A5C" w:rsidRDefault="001D6A5C" w:rsidP="00A87875">
      <w:pPr>
        <w:jc w:val="center"/>
        <w:rPr>
          <w:rFonts w:ascii="Times New Roman" w:hAnsi="Times New Roman" w:cs="Times New Roman"/>
          <w:sz w:val="40"/>
          <w:szCs w:val="40"/>
        </w:rPr>
      </w:pPr>
      <w:r w:rsidRPr="001D6A5C">
        <w:rPr>
          <w:rFonts w:ascii="Times New Roman" w:hAnsi="Times New Roman" w:cs="Times New Roman"/>
          <w:sz w:val="40"/>
          <w:szCs w:val="40"/>
        </w:rPr>
        <w:t>Выступление на педсовете 22.01.2018 г.</w:t>
      </w:r>
    </w:p>
    <w:p w:rsidR="00567643" w:rsidRPr="001D6A5C" w:rsidRDefault="001D6A5C" w:rsidP="00A87875">
      <w:pPr>
        <w:jc w:val="center"/>
        <w:rPr>
          <w:rFonts w:ascii="Times New Roman" w:hAnsi="Times New Roman" w:cs="Times New Roman"/>
          <w:sz w:val="40"/>
          <w:szCs w:val="40"/>
        </w:rPr>
      </w:pPr>
      <w:r w:rsidRPr="001D6A5C">
        <w:rPr>
          <w:rFonts w:ascii="Times New Roman" w:hAnsi="Times New Roman" w:cs="Times New Roman"/>
          <w:sz w:val="40"/>
          <w:szCs w:val="40"/>
        </w:rPr>
        <w:t>«</w:t>
      </w:r>
      <w:r w:rsidR="00A87875" w:rsidRPr="001D6A5C">
        <w:rPr>
          <w:rFonts w:ascii="Times New Roman" w:hAnsi="Times New Roman" w:cs="Times New Roman"/>
          <w:sz w:val="40"/>
          <w:szCs w:val="40"/>
        </w:rPr>
        <w:t>Организация внеурочной деятельности.</w:t>
      </w:r>
    </w:p>
    <w:p w:rsidR="00A87875" w:rsidRPr="001D6A5C" w:rsidRDefault="00A87875" w:rsidP="00A87875">
      <w:pPr>
        <w:jc w:val="center"/>
        <w:rPr>
          <w:rFonts w:ascii="Times New Roman" w:hAnsi="Times New Roman" w:cs="Times New Roman"/>
          <w:sz w:val="40"/>
          <w:szCs w:val="40"/>
        </w:rPr>
      </w:pPr>
      <w:r w:rsidRPr="001D6A5C">
        <w:rPr>
          <w:rFonts w:ascii="Times New Roman" w:hAnsi="Times New Roman" w:cs="Times New Roman"/>
          <w:sz w:val="40"/>
          <w:szCs w:val="40"/>
        </w:rPr>
        <w:t>Планируемые и ожидаемые результаты.</w:t>
      </w:r>
      <w:r w:rsidR="001D6A5C" w:rsidRPr="001D6A5C">
        <w:rPr>
          <w:rFonts w:ascii="Times New Roman" w:hAnsi="Times New Roman" w:cs="Times New Roman"/>
          <w:sz w:val="40"/>
          <w:szCs w:val="40"/>
        </w:rPr>
        <w:t>»</w:t>
      </w:r>
    </w:p>
    <w:p w:rsidR="00A87875" w:rsidRPr="001D6A5C" w:rsidRDefault="00A87875" w:rsidP="00A878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7875" w:rsidRPr="001D6A5C" w:rsidRDefault="00A87875" w:rsidP="00A878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Default="00A87875" w:rsidP="00A87875">
      <w:pPr>
        <w:jc w:val="center"/>
        <w:rPr>
          <w:rFonts w:ascii="Times New Roman" w:hAnsi="Times New Roman" w:cs="Times New Roman"/>
          <w:sz w:val="28"/>
        </w:rPr>
      </w:pPr>
    </w:p>
    <w:p w:rsidR="001D6A5C" w:rsidRDefault="001D6A5C" w:rsidP="00A87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</w:p>
    <w:p w:rsidR="001D6A5C" w:rsidRDefault="001D6A5C" w:rsidP="00A87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D6A5C" w:rsidRDefault="001D6A5C" w:rsidP="00A87875">
      <w:pPr>
        <w:jc w:val="center"/>
        <w:rPr>
          <w:rFonts w:ascii="Times New Roman" w:hAnsi="Times New Roman" w:cs="Times New Roman"/>
          <w:sz w:val="28"/>
        </w:rPr>
      </w:pPr>
    </w:p>
    <w:p w:rsidR="00A87875" w:rsidRPr="005566E9" w:rsidRDefault="005566E9" w:rsidP="00A878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1D6A5C" w:rsidRPr="005566E9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5566E9" w:rsidRPr="005566E9" w:rsidRDefault="005566E9" w:rsidP="00A87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5566E9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5566E9">
        <w:rPr>
          <w:rFonts w:ascii="Times New Roman" w:hAnsi="Times New Roman" w:cs="Times New Roman"/>
          <w:sz w:val="36"/>
          <w:szCs w:val="36"/>
        </w:rPr>
        <w:t xml:space="preserve"> учитель 1 б класса</w:t>
      </w:r>
    </w:p>
    <w:p w:rsidR="005566E9" w:rsidRPr="005566E9" w:rsidRDefault="005566E9" w:rsidP="00A878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5566E9">
        <w:rPr>
          <w:rFonts w:ascii="Times New Roman" w:hAnsi="Times New Roman" w:cs="Times New Roman"/>
          <w:sz w:val="36"/>
          <w:szCs w:val="36"/>
        </w:rPr>
        <w:t>Бокова И. Л.</w:t>
      </w:r>
    </w:p>
    <w:p w:rsidR="00A87875" w:rsidRDefault="00E31EFC" w:rsidP="005566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«До</w:t>
      </w:r>
      <w:r w:rsidR="00A87875">
        <w:rPr>
          <w:rFonts w:ascii="Times New Roman" w:hAnsi="Times New Roman" w:cs="Times New Roman"/>
          <w:sz w:val="28"/>
        </w:rPr>
        <w:t>бро порождает добро» - впервые услышав эту фразу, я стала сопоставлять ситуации из своего жизненного опыта – а всегда ли это так?</w:t>
      </w:r>
    </w:p>
    <w:p w:rsidR="00A87875" w:rsidRDefault="00A87875" w:rsidP="00F95D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63CE">
        <w:rPr>
          <w:rFonts w:ascii="Times New Roman" w:hAnsi="Times New Roman" w:cs="Times New Roman"/>
          <w:sz w:val="28"/>
        </w:rPr>
        <w:t xml:space="preserve">  </w:t>
      </w:r>
      <w:r w:rsidR="00E31EFC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О своих выводах я сообщу позже, а сейчас хочу рассказать о том, что в этом учебном году у меня появилась возможность показать 29-ти своим маленьким ученикам, что взаимосвязь добрых дел и положительный отклик окружающих очевиден.</w:t>
      </w:r>
    </w:p>
    <w:p w:rsidR="00A87875" w:rsidRDefault="00A87875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31EFC">
        <w:rPr>
          <w:rFonts w:ascii="Times New Roman" w:hAnsi="Times New Roman" w:cs="Times New Roman"/>
          <w:sz w:val="28"/>
        </w:rPr>
        <w:t xml:space="preserve">           </w:t>
      </w:r>
      <w:r w:rsidR="00EC63C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Как я уже сказала, в моем классе учатся 29 человек, из них </w:t>
      </w:r>
      <w:r w:rsidR="00EC63CE">
        <w:rPr>
          <w:rFonts w:ascii="Times New Roman" w:hAnsi="Times New Roman" w:cs="Times New Roman"/>
          <w:sz w:val="28"/>
        </w:rPr>
        <w:t>23 мальчика и 6 девочек. В процентном соотношении это почти 80 к 20. Конечно, как и любому классному руководителю мне в первую очередь хотелось, чтобы коллектив детей был дружным и сплочённым, а учитывая значительный перевес количества мальчиков, мне предстояла и предстоит непростая, но интересная работа – учить дружить. «Добро порождает добро» - вспомнила я ту самую фразу и исходя из неё стала планировать каждодневную работу и работу во внеурочной деятельности. Были поставлены задачи:</w:t>
      </w:r>
    </w:p>
    <w:p w:rsidR="00EC63CE" w:rsidRDefault="00E31EFC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C63CE">
        <w:rPr>
          <w:rFonts w:ascii="Times New Roman" w:hAnsi="Times New Roman" w:cs="Times New Roman"/>
          <w:sz w:val="28"/>
        </w:rPr>
        <w:t xml:space="preserve">- </w:t>
      </w:r>
      <w:r w:rsidR="007C51FA">
        <w:rPr>
          <w:rFonts w:ascii="Times New Roman" w:hAnsi="Times New Roman" w:cs="Times New Roman"/>
          <w:sz w:val="28"/>
        </w:rPr>
        <w:t>формировать способности к нравственному развитию,</w:t>
      </w:r>
      <w:r w:rsidR="007C51FA">
        <w:rPr>
          <w:rFonts w:ascii="Times New Roman" w:hAnsi="Times New Roman" w:cs="Times New Roman"/>
          <w:sz w:val="28"/>
        </w:rPr>
        <w:br/>
        <w:t xml:space="preserve"> самовоспитанию и универсальной нравственной компетенции «становиться лучше», требовать от себя выполнения моральных норм;</w:t>
      </w:r>
    </w:p>
    <w:p w:rsidR="007C51FA" w:rsidRDefault="00E31EFC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C51FA">
        <w:rPr>
          <w:rFonts w:ascii="Times New Roman" w:hAnsi="Times New Roman" w:cs="Times New Roman"/>
          <w:sz w:val="28"/>
        </w:rPr>
        <w:t>- укреплять нравственность, внутреннюю установку личности ребёнка поступать согласно своей совести;</w:t>
      </w:r>
    </w:p>
    <w:p w:rsidR="007C51FA" w:rsidRDefault="00E31EFC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C51FA">
        <w:rPr>
          <w:rFonts w:ascii="Times New Roman" w:hAnsi="Times New Roman" w:cs="Times New Roman"/>
          <w:sz w:val="28"/>
        </w:rPr>
        <w:t>- воспитание нравственных чувств предполагало мной и работу в формировании ценностного отношения к каждому человеку, дружеского взаимодействия, неравнодушного отношения к жизненным ситуациям других людей, сочувствия к тем, кто находится в трудном жизненном периоде.</w:t>
      </w:r>
    </w:p>
    <w:p w:rsidR="007C51FA" w:rsidRDefault="007C51FA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Назва</w:t>
      </w:r>
      <w:r w:rsidR="00EC57B2">
        <w:rPr>
          <w:rFonts w:ascii="Times New Roman" w:hAnsi="Times New Roman" w:cs="Times New Roman"/>
          <w:sz w:val="28"/>
        </w:rPr>
        <w:t>ние</w:t>
      </w:r>
      <w:r w:rsidR="00E31EFC">
        <w:rPr>
          <w:rFonts w:ascii="Times New Roman" w:hAnsi="Times New Roman" w:cs="Times New Roman"/>
          <w:sz w:val="28"/>
        </w:rPr>
        <w:t>м</w:t>
      </w:r>
      <w:r w:rsidR="00EC57B2">
        <w:rPr>
          <w:rFonts w:ascii="Times New Roman" w:hAnsi="Times New Roman" w:cs="Times New Roman"/>
          <w:sz w:val="28"/>
        </w:rPr>
        <w:t xml:space="preserve"> внеурочной деятельности стало «Академия добра».</w:t>
      </w:r>
    </w:p>
    <w:p w:rsidR="00EC57B2" w:rsidRDefault="00E31EFC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EC57B2">
        <w:rPr>
          <w:rFonts w:ascii="Times New Roman" w:hAnsi="Times New Roman" w:cs="Times New Roman"/>
          <w:sz w:val="28"/>
        </w:rPr>
        <w:t xml:space="preserve">Но начинать, несомненно, надо было с самой </w:t>
      </w:r>
      <w:r w:rsidR="0023783A">
        <w:rPr>
          <w:rFonts w:ascii="Times New Roman" w:hAnsi="Times New Roman" w:cs="Times New Roman"/>
          <w:sz w:val="28"/>
        </w:rPr>
        <w:t xml:space="preserve">первой ступеньки </w:t>
      </w:r>
      <w:r w:rsidR="00EC57B2">
        <w:rPr>
          <w:rFonts w:ascii="Times New Roman" w:hAnsi="Times New Roman" w:cs="Times New Roman"/>
          <w:sz w:val="28"/>
        </w:rPr>
        <w:t>- дети должны были подружиться. На первом занятии я предложила детям игру под названием «Тайный друг»: каждому, так, чтобы никто не видел, я показывала фото одного из одноклассников (у всех оказались разные) для того, чтобы на протяжении недели оказывать знаки внимания, поддержки, помощи тому, чьё фото они увидели. Через неделю дети с нетерпением ждали подведения итогов</w:t>
      </w:r>
      <w:r w:rsidR="0023783A">
        <w:rPr>
          <w:rFonts w:ascii="Times New Roman" w:hAnsi="Times New Roman" w:cs="Times New Roman"/>
          <w:sz w:val="28"/>
        </w:rPr>
        <w:t xml:space="preserve"> – многие узнали по доброму отношению к себе своего тайного друга. Так стали завязываться между одноклассниками первые тёплые взаимоотношения. Помимо чтения соответствующих произведений, обыгрывание ситуаций, работы в индивидуальных тетрадях, проведение бесед и наблюдений дети с удовольствием играют в игру «Самый лучший» - это когда они по</w:t>
      </w:r>
      <w:r>
        <w:rPr>
          <w:rFonts w:ascii="Times New Roman" w:hAnsi="Times New Roman" w:cs="Times New Roman"/>
          <w:sz w:val="28"/>
        </w:rPr>
        <w:t xml:space="preserve"> </w:t>
      </w:r>
      <w:r w:rsidR="0023783A">
        <w:rPr>
          <w:rFonts w:ascii="Times New Roman" w:hAnsi="Times New Roman" w:cs="Times New Roman"/>
          <w:sz w:val="28"/>
        </w:rPr>
        <w:t xml:space="preserve">очереди выходят к доске и от всех желающих </w:t>
      </w:r>
      <w:r w:rsidR="0023783A">
        <w:rPr>
          <w:rFonts w:ascii="Times New Roman" w:hAnsi="Times New Roman" w:cs="Times New Roman"/>
          <w:sz w:val="28"/>
        </w:rPr>
        <w:lastRenderedPageBreak/>
        <w:t>слушают про себя самые добрые слова, что способствует доброжелательному настрою в коллективе.</w:t>
      </w:r>
    </w:p>
    <w:p w:rsidR="0023783A" w:rsidRDefault="0023783A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Ещё запомнилась игра «Ниточка дружбы»: дети, передава</w:t>
      </w:r>
      <w:r w:rsidR="003B2274">
        <w:rPr>
          <w:rFonts w:ascii="Times New Roman" w:hAnsi="Times New Roman" w:cs="Times New Roman"/>
          <w:sz w:val="28"/>
        </w:rPr>
        <w:t>я клубок ниток, говорили с кем хотят дружить. Цель была достигнута: никто не остался один, весь класс был опутан паутинкой. Дети были очень довольны, что каждого из них выбрали в друзья.</w:t>
      </w:r>
    </w:p>
    <w:p w:rsidR="003B2274" w:rsidRDefault="003B2274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А на прошлой неделе подвели итоги Дней Доброты. Дети заранее приготовили списки своих добрых дел по отношению к одноклассникам. Победителей, набравших большее количество баллов, награждали призами, всех остальных конфетами. Но самым важным оказались не количество и качество добрых дел</w:t>
      </w:r>
      <w:r w:rsidR="0009452B">
        <w:rPr>
          <w:rFonts w:ascii="Times New Roman" w:hAnsi="Times New Roman" w:cs="Times New Roman"/>
          <w:sz w:val="28"/>
        </w:rPr>
        <w:t>, а отношение, искренние чувства. Одна девочка, Зимина Даша, в конце своего списка так и написала: «Я всех вас люблю!».</w:t>
      </w:r>
    </w:p>
    <w:p w:rsidR="0009452B" w:rsidRDefault="0009452B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31EF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Наблюдение показывает, что при использовании таких приёмов у детей складываются товарищеские отношения. Общие поручения выполняют дружно, активно помогают друг другу.</w:t>
      </w:r>
    </w:p>
    <w:p w:rsidR="0009452B" w:rsidRDefault="0009452B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Но, помимо планомерной работы по сплочению коллектива, мы занимались и проектами, которые направлены на формирование ценностного отношения к личности других людей.</w:t>
      </w:r>
    </w:p>
    <w:p w:rsidR="0009452B" w:rsidRDefault="0009452B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Так, на одном из следующих занятий я предложила детям задуматься о том, что мы можем сделать для окружающих </w:t>
      </w:r>
      <w:r w:rsidR="00502C7F">
        <w:rPr>
          <w:rFonts w:ascii="Times New Roman" w:hAnsi="Times New Roman" w:cs="Times New Roman"/>
          <w:sz w:val="28"/>
        </w:rPr>
        <w:t>в этот день приятного, что могло бы поднять настроение тем, кому грустно. С помощью наводящих вопросов дети пришли к нужному решению: можно подарить улыбку. Для этого раздала каждому листочек, на котором ребёнок нарисовал улыбающееся лицо, а сверху надпись как в объявлениях: «Дарю улыбку!». Эти объявления дети прикрепили кто к подъездам своих домов, кто к остановочным павильонам. Надеемся, что тем, кто видел наши послания, тоже в этот день захотелось сделать что-нибудь доброе для других.</w:t>
      </w:r>
    </w:p>
    <w:p w:rsidR="00502C7F" w:rsidRDefault="00502C7F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Ещё Антон Семёнович Макаренко утверждал, что </w:t>
      </w:r>
      <w:r w:rsidR="00C75FB5">
        <w:rPr>
          <w:rFonts w:ascii="Times New Roman" w:hAnsi="Times New Roman" w:cs="Times New Roman"/>
          <w:sz w:val="28"/>
        </w:rPr>
        <w:t>воспитание привычки правильного поведения (а в нашем случае привычки делать добрые дела) гораздо сложнее воспитания сознания. Для успешного формирования нравственного поведения необходимо, чтобы мотивы, с помощью которых детей побуждают к действиям, были значимыми, чтобы отношение к выполнению действий у ребят было эмоционально положительным.</w:t>
      </w:r>
    </w:p>
    <w:p w:rsidR="00C75FB5" w:rsidRDefault="00C75FB5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Приближался День Матери, т.е. мотив был очень значимым, чтобы с желанием приступить к новому проекту. Конечно же, дети сделали интересные по форме и содержанию открытки своим мамам, подписав</w:t>
      </w:r>
      <w:r w:rsidR="00E00B16">
        <w:rPr>
          <w:rFonts w:ascii="Times New Roman" w:hAnsi="Times New Roman" w:cs="Times New Roman"/>
          <w:sz w:val="28"/>
        </w:rPr>
        <w:t xml:space="preserve"> «Самой лучшей маме!», конечно же, вручили их в торжественной обстановке, подготовив небольшое выступление, но как будто чего-то не </w:t>
      </w:r>
      <w:r w:rsidR="00E00B16">
        <w:rPr>
          <w:rFonts w:ascii="Times New Roman" w:hAnsi="Times New Roman" w:cs="Times New Roman"/>
          <w:sz w:val="28"/>
        </w:rPr>
        <w:lastRenderedPageBreak/>
        <w:t>хватало, того, что ещё может зависеть от нас. На очередном занятии внеурочной деятельности я подвела детей к мысли о том, что среди тех женщин, которые их окружают, есть мамы, у которых дети по разным причинам не могут поздравить своих мам в такой праздник (или это совсем маленькие дети, или дети, которые находятся далеко). Поэтому в процессе обсуждения было решено сделать небольшие красочные открытки (можно даже сказать – чисто символические), но с главными словами: «Всем мамам!». Дети с удовольствием включились в работу, а затем также разместили в общественных местах.</w:t>
      </w:r>
    </w:p>
    <w:p w:rsidR="00E64195" w:rsidRDefault="00E64195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31EFC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Однажды предложила своим первоклассникам незаметно сделать приятный сюрприз родственникам или друзьям, чтобы они не подозревали от кого он. Родительский комитет для этой акции приобрёл конфеты. Я раздала подарочную упаковку, которой каждый ребёнок обернул свою конфету, украсили бантиками. Дети сразу же определились: кому и как достанутся их сюрпризы. Шуваев Слава, например, придя домой, положил конфету под подушку своему брату. А уже на следующий день обнаружил тайный сюрприз в виде игрушки уже под своей подушкой.</w:t>
      </w:r>
    </w:p>
    <w:p w:rsidR="00E64195" w:rsidRDefault="00E64195" w:rsidP="00A87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Конечно, бесконечно много работы ещё впереди, чтобы желание быть нужным для других вошло в привычку и стало необходимостью, чтобы жизнь в окружающем их социуме пр</w:t>
      </w:r>
      <w:r w:rsidR="00F95D9D">
        <w:rPr>
          <w:rFonts w:ascii="Times New Roman" w:hAnsi="Times New Roman" w:cs="Times New Roman"/>
          <w:sz w:val="28"/>
        </w:rPr>
        <w:t>иносила радость от того, что кого</w:t>
      </w:r>
      <w:r>
        <w:rPr>
          <w:rFonts w:ascii="Times New Roman" w:hAnsi="Times New Roman" w:cs="Times New Roman"/>
          <w:sz w:val="28"/>
        </w:rPr>
        <w:t>-то</w:t>
      </w:r>
      <w:r w:rsidR="00F95D9D">
        <w:rPr>
          <w:rFonts w:ascii="Times New Roman" w:hAnsi="Times New Roman" w:cs="Times New Roman"/>
          <w:sz w:val="28"/>
        </w:rPr>
        <w:t xml:space="preserve"> можешь сделать счастливее.</w:t>
      </w:r>
    </w:p>
    <w:p w:rsidR="00F95D9D" w:rsidRPr="00A87875" w:rsidRDefault="00F95D9D" w:rsidP="00F95D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EFC"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Но «Добро век не забудется», «Как аукнется, так и откликнется» - разбирая смысл этих пословиц с детьми убеждаюсь, что выбранное направление по формированию нравственных ценностей даёт свои результаты. Ведь добро порождает добро, в этом я уже не сомневаюсь.</w:t>
      </w:r>
    </w:p>
    <w:sectPr w:rsidR="00F95D9D" w:rsidRPr="00A87875" w:rsidSect="00D04B8F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8F" w:rsidRDefault="00D04B8F" w:rsidP="00D04B8F">
      <w:pPr>
        <w:spacing w:after="0" w:line="240" w:lineRule="auto"/>
      </w:pPr>
      <w:r>
        <w:separator/>
      </w:r>
    </w:p>
  </w:endnote>
  <w:endnote w:type="continuationSeparator" w:id="0">
    <w:p w:rsidR="00D04B8F" w:rsidRDefault="00D04B8F" w:rsidP="00D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8F" w:rsidRDefault="00D04B8F">
    <w:pPr>
      <w:pStyle w:val="a5"/>
      <w:jc w:val="center"/>
    </w:pPr>
  </w:p>
  <w:p w:rsidR="00D04B8F" w:rsidRDefault="00D04B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8F" w:rsidRDefault="00D04B8F" w:rsidP="00D04B8F">
      <w:pPr>
        <w:spacing w:after="0" w:line="240" w:lineRule="auto"/>
      </w:pPr>
      <w:r>
        <w:separator/>
      </w:r>
    </w:p>
  </w:footnote>
  <w:footnote w:type="continuationSeparator" w:id="0">
    <w:p w:rsidR="00D04B8F" w:rsidRDefault="00D04B8F" w:rsidP="00D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75"/>
    <w:rsid w:val="0009452B"/>
    <w:rsid w:val="001D6A5C"/>
    <w:rsid w:val="0023783A"/>
    <w:rsid w:val="003B2274"/>
    <w:rsid w:val="00502C7F"/>
    <w:rsid w:val="005566E9"/>
    <w:rsid w:val="00567643"/>
    <w:rsid w:val="007C51FA"/>
    <w:rsid w:val="00A87875"/>
    <w:rsid w:val="00C75FB5"/>
    <w:rsid w:val="00D04B8F"/>
    <w:rsid w:val="00E00B16"/>
    <w:rsid w:val="00E31EFC"/>
    <w:rsid w:val="00E64195"/>
    <w:rsid w:val="00EC57B2"/>
    <w:rsid w:val="00EC63CE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43464"/>
  <w15:chartTrackingRefBased/>
  <w15:docId w15:val="{B2DA5ED2-2B9B-4C3D-9D55-CB9000D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B8F"/>
  </w:style>
  <w:style w:type="paragraph" w:styleId="a5">
    <w:name w:val="footer"/>
    <w:basedOn w:val="a"/>
    <w:link w:val="a6"/>
    <w:uiPriority w:val="99"/>
    <w:unhideWhenUsed/>
    <w:rsid w:val="00D0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школа</dc:creator>
  <cp:keywords/>
  <dc:description/>
  <cp:lastModifiedBy>24 школа</cp:lastModifiedBy>
  <cp:revision>3</cp:revision>
  <dcterms:created xsi:type="dcterms:W3CDTF">2018-01-31T05:07:00Z</dcterms:created>
  <dcterms:modified xsi:type="dcterms:W3CDTF">2018-01-31T13:34:00Z</dcterms:modified>
</cp:coreProperties>
</file>